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66B5E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sz w:val="20"/>
          <w:szCs w:val="20"/>
        </w:rPr>
      </w:pPr>
      <w:r w:rsidRPr="009C0895">
        <w:rPr>
          <w:rFonts w:ascii="Noto Sans" w:hAnsi="Noto Sans" w:cs="Noto Sans"/>
          <w:b/>
          <w:sz w:val="20"/>
          <w:szCs w:val="20"/>
          <w:highlight w:val="yellow"/>
        </w:rPr>
        <w:t>Estado XXX, a XX de XXXX del 20XX</w:t>
      </w:r>
    </w:p>
    <w:p w14:paraId="51F1F640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  <w:r w:rsidRPr="009C0895">
        <w:rPr>
          <w:rFonts w:ascii="Noto Sans" w:hAnsi="Noto Sans" w:cs="Noto Sans"/>
          <w:b/>
          <w:sz w:val="22"/>
          <w:szCs w:val="22"/>
        </w:rPr>
        <w:t>OFICIO</w:t>
      </w:r>
    </w:p>
    <w:p w14:paraId="4A80CDE4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  <w:r w:rsidRPr="009C0895">
        <w:rPr>
          <w:rFonts w:ascii="Noto Sans" w:hAnsi="Noto Sans" w:cs="Noto Sans"/>
          <w:b/>
          <w:sz w:val="22"/>
          <w:szCs w:val="22"/>
          <w:highlight w:val="yellow"/>
        </w:rPr>
        <w:t>No. XX-XX-        -XXXX-20XX</w:t>
      </w:r>
    </w:p>
    <w:p w14:paraId="4A677919" w14:textId="77777777" w:rsidR="0011537D" w:rsidRPr="009C0895" w:rsidRDefault="0011537D" w:rsidP="0011537D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</w:p>
    <w:p w14:paraId="7E9D82AE" w14:textId="282ADDB3" w:rsidR="0011537D" w:rsidRPr="009C0895" w:rsidRDefault="0011537D" w:rsidP="001153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87" w:hanging="709"/>
        <w:jc w:val="both"/>
        <w:rPr>
          <w:rFonts w:ascii="Noto Sans" w:eastAsia="Montserrat" w:hAnsi="Noto Sans" w:cs="Noto Sans"/>
          <w:color w:val="000000"/>
          <w:sz w:val="18"/>
          <w:szCs w:val="18"/>
        </w:rPr>
      </w:pPr>
      <w:r w:rsidRPr="009C0895">
        <w:rPr>
          <w:rFonts w:ascii="Noto Sans" w:eastAsia="Montserrat" w:hAnsi="Noto Sans" w:cs="Noto Sans"/>
          <w:b/>
          <w:color w:val="000000"/>
          <w:sz w:val="18"/>
          <w:szCs w:val="18"/>
        </w:rPr>
        <w:t xml:space="preserve">Asunto: </w:t>
      </w:r>
      <w:r w:rsidRPr="009C0895">
        <w:rPr>
          <w:rFonts w:ascii="Noto Sans" w:eastAsia="Montserrat" w:hAnsi="Noto Sans" w:cs="Noto Sans"/>
          <w:color w:val="000000"/>
          <w:sz w:val="18"/>
          <w:szCs w:val="18"/>
        </w:rPr>
        <w:t xml:space="preserve">Manifiesto que </w:t>
      </w:r>
      <w:r w:rsidR="00A35AED">
        <w:rPr>
          <w:rFonts w:ascii="Noto Sans" w:eastAsia="Montserrat" w:hAnsi="Noto Sans" w:cs="Noto Sans"/>
          <w:color w:val="000000"/>
          <w:sz w:val="18"/>
          <w:szCs w:val="18"/>
        </w:rPr>
        <w:t xml:space="preserve">los bienes solicitados </w:t>
      </w:r>
      <w:r w:rsidR="00F30F0F">
        <w:rPr>
          <w:rFonts w:ascii="Noto Sans" w:eastAsia="Montserrat" w:hAnsi="Noto Sans" w:cs="Noto Sans"/>
          <w:color w:val="000000"/>
          <w:sz w:val="18"/>
          <w:szCs w:val="18"/>
        </w:rPr>
        <w:t xml:space="preserve">son necesarios para </w:t>
      </w:r>
      <w:r w:rsidR="00F30F0F" w:rsidRPr="00F30F0F">
        <w:rPr>
          <w:rFonts w:ascii="Noto Sans" w:eastAsia="Montserrat" w:hAnsi="Noto Sans" w:cs="Noto Sans"/>
          <w:color w:val="000000"/>
          <w:sz w:val="18"/>
          <w:szCs w:val="18"/>
          <w:highlight w:val="yellow"/>
        </w:rPr>
        <w:t>la unidad médica / las unidades médicas</w:t>
      </w:r>
      <w:r w:rsidR="00F30F0F">
        <w:rPr>
          <w:rFonts w:ascii="Noto Sans" w:eastAsia="Montserrat" w:hAnsi="Noto Sans" w:cs="Noto Sans"/>
          <w:color w:val="000000"/>
          <w:sz w:val="18"/>
          <w:szCs w:val="18"/>
        </w:rPr>
        <w:t xml:space="preserve"> y se cuentan con los espacios para su instalación.</w:t>
      </w:r>
    </w:p>
    <w:p w14:paraId="7BAB3BCD" w14:textId="77777777" w:rsidR="0011537D" w:rsidRPr="009C0895" w:rsidRDefault="0011537D" w:rsidP="0011537D">
      <w:pPr>
        <w:spacing w:line="276" w:lineRule="auto"/>
        <w:rPr>
          <w:rFonts w:ascii="Noto Sans" w:hAnsi="Noto Sans" w:cs="Noto Sans"/>
          <w:color w:val="000000"/>
          <w:sz w:val="2"/>
          <w:szCs w:val="4"/>
        </w:rPr>
      </w:pPr>
    </w:p>
    <w:p w14:paraId="5B282A57" w14:textId="77777777" w:rsidR="00F30F0F" w:rsidRDefault="00F30F0F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</w:p>
    <w:p w14:paraId="5E4346BD" w14:textId="77777777" w:rsidR="00F30F0F" w:rsidRDefault="00F30F0F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</w:p>
    <w:p w14:paraId="73222B92" w14:textId="2EED3CD3" w:rsidR="0011537D" w:rsidRPr="009C0895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  <w:r w:rsidRPr="009C0895">
        <w:rPr>
          <w:rFonts w:ascii="Noto Sans" w:hAnsi="Noto Sans" w:cs="Noto Sans"/>
          <w:b/>
          <w:smallCaps/>
          <w:noProof/>
        </w:rPr>
        <w:t>XXXXXXXXXX</w:t>
      </w:r>
    </w:p>
    <w:p w14:paraId="00EE62E0" w14:textId="6C3F45E2" w:rsidR="0011537D" w:rsidRPr="009C0895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  <w:r w:rsidRPr="003F3163">
        <w:rPr>
          <w:rFonts w:ascii="Noto Sans" w:hAnsi="Noto Sans" w:cs="Noto Sans"/>
          <w:b/>
          <w:smallCaps/>
          <w:noProof/>
          <w:highlight w:val="yellow"/>
        </w:rPr>
        <w:t>Director</w:t>
      </w:r>
      <w:r w:rsidR="003F3163" w:rsidRPr="003F3163">
        <w:rPr>
          <w:rFonts w:ascii="Noto Sans" w:hAnsi="Noto Sans" w:cs="Noto Sans"/>
          <w:b/>
          <w:smallCaps/>
          <w:noProof/>
          <w:highlight w:val="yellow"/>
        </w:rPr>
        <w:t>(a)</w:t>
      </w:r>
      <w:r w:rsidRPr="009C0895">
        <w:rPr>
          <w:rFonts w:ascii="Noto Sans" w:hAnsi="Noto Sans" w:cs="Noto Sans"/>
          <w:b/>
          <w:smallCaps/>
          <w:noProof/>
        </w:rPr>
        <w:t xml:space="preserve"> General de los Servicios de Salud</w:t>
      </w:r>
    </w:p>
    <w:p w14:paraId="5453CEF7" w14:textId="77777777" w:rsidR="0011537D" w:rsidRPr="00D726D2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  <w:lang w:val="pt-PT"/>
        </w:rPr>
      </w:pPr>
      <w:r w:rsidRPr="00D726D2">
        <w:rPr>
          <w:rFonts w:ascii="Noto Sans" w:hAnsi="Noto Sans" w:cs="Noto Sans"/>
          <w:b/>
          <w:smallCaps/>
          <w:noProof/>
          <w:lang w:val="pt-PT"/>
        </w:rPr>
        <w:t>del IMSS BIENESTAR</w:t>
      </w:r>
    </w:p>
    <w:p w14:paraId="2E37BE49" w14:textId="77777777" w:rsidR="0011537D" w:rsidRPr="00D726D2" w:rsidRDefault="0011537D" w:rsidP="0011537D">
      <w:pPr>
        <w:pStyle w:val="Encabezado"/>
        <w:tabs>
          <w:tab w:val="right" w:pos="9356"/>
        </w:tabs>
        <w:spacing w:line="276" w:lineRule="auto"/>
        <w:rPr>
          <w:rFonts w:ascii="Noto Sans" w:hAnsi="Noto Sans" w:cs="Noto Sans"/>
          <w:b/>
          <w:smallCaps/>
          <w:noProof/>
          <w:lang w:val="pt-PT"/>
        </w:rPr>
      </w:pPr>
      <w:r w:rsidRPr="00D726D2">
        <w:rPr>
          <w:rFonts w:ascii="Noto Sans" w:hAnsi="Noto Sans" w:cs="Noto Sans"/>
          <w:b/>
          <w:smallCaps/>
          <w:noProof/>
          <w:lang w:val="pt-PT"/>
        </w:rPr>
        <w:t>P r e s e n t e</w:t>
      </w:r>
    </w:p>
    <w:p w14:paraId="2B8BD2AF" w14:textId="77777777" w:rsidR="0011537D" w:rsidRPr="009C0895" w:rsidRDefault="0011537D" w:rsidP="0011537D">
      <w:pPr>
        <w:spacing w:line="276" w:lineRule="auto"/>
        <w:jc w:val="both"/>
        <w:rPr>
          <w:rFonts w:ascii="Noto Sans" w:hAnsi="Noto Sans" w:cs="Noto Sans"/>
          <w:sz w:val="16"/>
          <w:szCs w:val="16"/>
          <w:u w:val="single"/>
          <w:lang w:val="en-US"/>
        </w:rPr>
      </w:pPr>
    </w:p>
    <w:p w14:paraId="2E1E4716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  <w:proofErr w:type="gramStart"/>
      <w:r w:rsidRPr="009C0895">
        <w:rPr>
          <w:rFonts w:ascii="Noto Sans" w:hAnsi="Noto Sans" w:cs="Noto Sans"/>
          <w:sz w:val="20"/>
          <w:szCs w:val="20"/>
          <w:lang w:val="es-ES"/>
        </w:rPr>
        <w:t>En relación al</w:t>
      </w:r>
      <w:proofErr w:type="gramEnd"/>
      <w:r w:rsidRPr="009C0895">
        <w:rPr>
          <w:rFonts w:ascii="Noto Sans" w:hAnsi="Noto Sans" w:cs="Noto Sans"/>
          <w:sz w:val="20"/>
          <w:szCs w:val="20"/>
          <w:lang w:val="es-ES"/>
        </w:rPr>
        <w:t xml:space="preserve"> </w:t>
      </w:r>
      <w:r w:rsidRPr="009C0895">
        <w:rPr>
          <w:rFonts w:ascii="Noto Sans" w:hAnsi="Noto Sans" w:cs="Noto Sans"/>
          <w:sz w:val="20"/>
          <w:szCs w:val="20"/>
          <w:highlight w:val="yellow"/>
          <w:lang w:val="es-ES"/>
        </w:rPr>
        <w:t>programa/proyecto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denominado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“XXX (Nombre en registro en cartera)”,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con número de registro en cartera de inversión de la Secretaría de Hacienda y Crédito Público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XXXXXXXX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, y en seguimiento a la gestión de recursos para el referido </w:t>
      </w:r>
      <w:r w:rsidRPr="009C0895">
        <w:rPr>
          <w:rFonts w:ascii="Noto Sans" w:hAnsi="Noto Sans" w:cs="Noto Sans"/>
          <w:sz w:val="20"/>
          <w:szCs w:val="20"/>
          <w:highlight w:val="yellow"/>
          <w:lang w:val="es-ES"/>
        </w:rPr>
        <w:t>programa/proyecto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y en cumplimiento a lo establecido en las Reglas de Operación del Fondo de Salud para el Bienestar.</w:t>
      </w:r>
    </w:p>
    <w:p w14:paraId="5A99E3B8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16"/>
          <w:szCs w:val="16"/>
          <w:lang w:val="es-ES"/>
        </w:rPr>
      </w:pPr>
    </w:p>
    <w:p w14:paraId="668A8654" w14:textId="013F0BF7" w:rsidR="0011537D" w:rsidRDefault="0011537D" w:rsidP="007D6D6B">
      <w:pPr>
        <w:pStyle w:val="Default"/>
        <w:spacing w:line="276" w:lineRule="auto"/>
        <w:jc w:val="both"/>
        <w:rPr>
          <w:rFonts w:ascii="Noto Sans" w:hAnsi="Noto Sans" w:cs="Noto Sans"/>
          <w:color w:val="auto"/>
          <w:sz w:val="20"/>
          <w:szCs w:val="20"/>
          <w:lang w:val="es-ES"/>
        </w:rPr>
      </w:pPr>
      <w:r w:rsidRPr="009C0895">
        <w:rPr>
          <w:rFonts w:ascii="Noto Sans" w:hAnsi="Noto Sans" w:cs="Noto Sans"/>
          <w:sz w:val="20"/>
          <w:szCs w:val="20"/>
          <w:lang w:val="es-ES"/>
        </w:rPr>
        <w:t xml:space="preserve">Sobre el particular, </w:t>
      </w:r>
      <w:r w:rsidRPr="009C0895">
        <w:rPr>
          <w:rFonts w:ascii="Noto Sans" w:hAnsi="Noto Sans" w:cs="Noto Sans"/>
          <w:b/>
          <w:bCs/>
          <w:sz w:val="20"/>
          <w:szCs w:val="20"/>
          <w:lang w:val="es-ES"/>
        </w:rPr>
        <w:t xml:space="preserve">manifiesto bajo protesta decir la verdad a usted </w:t>
      </w:r>
      <w:r w:rsidR="00A35AED">
        <w:rPr>
          <w:rFonts w:ascii="Noto Sans" w:hAnsi="Noto Sans" w:cs="Noto Sans"/>
          <w:b/>
          <w:bCs/>
          <w:sz w:val="20"/>
          <w:szCs w:val="20"/>
          <w:lang w:val="es-ES"/>
        </w:rPr>
        <w:t xml:space="preserve">que </w:t>
      </w:r>
      <w:r w:rsidR="00A35AED" w:rsidRP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(el bien</w:t>
      </w:r>
      <w:r w:rsidR="0068574E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 xml:space="preserve"> solicitado</w:t>
      </w:r>
      <w:r w:rsid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 xml:space="preserve"> </w:t>
      </w:r>
      <w:r w:rsidR="00A35AED" w:rsidRP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/</w:t>
      </w:r>
      <w:r w:rsid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 xml:space="preserve"> los </w:t>
      </w:r>
      <w:r w:rsidR="00A35AED" w:rsidRP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bienes</w:t>
      </w:r>
      <w:r w:rsidR="0068574E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 xml:space="preserve"> solicitados</w:t>
      </w:r>
      <w:r w:rsidR="00A35AED" w:rsidRPr="00A35AED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)</w:t>
      </w:r>
      <w:r w:rsidR="00A35AED">
        <w:rPr>
          <w:rFonts w:ascii="Noto Sans" w:hAnsi="Noto Sans" w:cs="Noto Sans"/>
          <w:b/>
          <w:bCs/>
          <w:sz w:val="20"/>
          <w:szCs w:val="20"/>
          <w:lang w:val="es-ES"/>
        </w:rPr>
        <w:t xml:space="preserve"> en el “Formato 7b. Desglose de equipamiento”, son acordes a las necesidades </w:t>
      </w:r>
      <w:r w:rsidRPr="009C0895">
        <w:rPr>
          <w:rFonts w:ascii="Noto Sans" w:hAnsi="Noto Sans" w:cs="Noto Sans"/>
          <w:b/>
          <w:bCs/>
          <w:sz w:val="20"/>
          <w:szCs w:val="20"/>
          <w:lang w:val="es-ES"/>
        </w:rPr>
        <w:t xml:space="preserve">de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(la unidad médica/las unidades médicas</w:t>
      </w:r>
      <w:r w:rsidRPr="009C0895">
        <w:rPr>
          <w:rFonts w:ascii="Noto Sans" w:hAnsi="Noto Sans" w:cs="Noto Sans"/>
          <w:b/>
          <w:bCs/>
          <w:color w:val="auto"/>
          <w:sz w:val="20"/>
          <w:szCs w:val="20"/>
          <w:highlight w:val="yellow"/>
          <w:lang w:val="es-ES"/>
        </w:rPr>
        <w:t xml:space="preserve">) </w:t>
      </w:r>
      <w:r w:rsidRPr="00164089">
        <w:rPr>
          <w:rFonts w:ascii="Noto Sans" w:hAnsi="Noto Sans" w:cs="Noto Sans"/>
          <w:b/>
          <w:bCs/>
          <w:color w:val="auto"/>
          <w:sz w:val="20"/>
          <w:szCs w:val="20"/>
          <w:lang w:val="es-ES"/>
        </w:rPr>
        <w:t>señaladas con domicilio en el “Formato 7b. Ubicación”</w:t>
      </w:r>
      <w:r w:rsidR="00164089">
        <w:rPr>
          <w:rFonts w:ascii="Noto Sans" w:hAnsi="Noto Sans" w:cs="Noto Sans"/>
          <w:b/>
          <w:bCs/>
          <w:color w:val="auto"/>
          <w:sz w:val="20"/>
          <w:szCs w:val="20"/>
          <w:lang w:val="es-ES"/>
        </w:rPr>
        <w:t xml:space="preserve"> y se cuenta con el espacio físico y adecuaciones para su instalación.</w:t>
      </w:r>
      <w:r w:rsidRPr="009C0895">
        <w:rPr>
          <w:rFonts w:ascii="Noto Sans" w:hAnsi="Noto Sans" w:cs="Noto Sans"/>
          <w:color w:val="auto"/>
          <w:sz w:val="20"/>
          <w:szCs w:val="20"/>
          <w:lang w:val="es-ES"/>
        </w:rPr>
        <w:t xml:space="preserve"> </w:t>
      </w:r>
    </w:p>
    <w:p w14:paraId="11377D70" w14:textId="77777777" w:rsidR="007D6D6B" w:rsidRPr="009C0895" w:rsidRDefault="007D6D6B" w:rsidP="007D6D6B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</w:p>
    <w:p w14:paraId="006ACBC8" w14:textId="3578A6E6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  <w:r w:rsidRPr="009C0895">
        <w:rPr>
          <w:rFonts w:ascii="Noto Sans" w:hAnsi="Noto Sans" w:cs="Noto Sans"/>
          <w:sz w:val="20"/>
          <w:szCs w:val="20"/>
          <w:lang w:val="es-ES"/>
        </w:rPr>
        <w:t xml:space="preserve">Sin más por el momento, aprovecho la ocasión para enviarle un cordial saludo. </w:t>
      </w:r>
    </w:p>
    <w:p w14:paraId="1C186B82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</w:p>
    <w:p w14:paraId="6FE12860" w14:textId="4E4C22A7" w:rsidR="0011537D" w:rsidRPr="00D726D2" w:rsidRDefault="0011537D" w:rsidP="0011537D">
      <w:pPr>
        <w:pStyle w:val="m91763113346106596m7313138160496177183gmail-msoheader"/>
        <w:tabs>
          <w:tab w:val="center" w:pos="4419"/>
          <w:tab w:val="left" w:pos="6765"/>
        </w:tabs>
        <w:spacing w:before="0" w:beforeAutospacing="0" w:after="0" w:afterAutospacing="0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val="pt-PT" w:eastAsia="en-US"/>
        </w:rPr>
      </w:pPr>
      <w:r w:rsidRPr="00D726D2">
        <w:rPr>
          <w:rFonts w:ascii="Noto Sans" w:eastAsiaTheme="minorHAnsi" w:hAnsi="Noto Sans" w:cs="Noto Sans"/>
          <w:b/>
          <w:smallCaps/>
          <w:noProof/>
          <w:sz w:val="22"/>
          <w:szCs w:val="22"/>
          <w:lang w:val="pt-PT" w:eastAsia="en-US"/>
        </w:rPr>
        <w:t>A t e n t a m e n t e</w:t>
      </w:r>
    </w:p>
    <w:p w14:paraId="2BD6E187" w14:textId="289422DA" w:rsidR="0011537D" w:rsidRPr="009C0895" w:rsidRDefault="0011537D" w:rsidP="0011537D">
      <w:pPr>
        <w:pStyle w:val="m91763113346106596m7313138160496177183gmail-msoheader"/>
        <w:spacing w:before="0" w:beforeAutospacing="0" w:after="0" w:afterAutospacing="0" w:line="276" w:lineRule="auto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Coordinador Estatal</w:t>
      </w:r>
      <w:r w:rsidR="009410AC"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 xml:space="preserve"> y/o</w:t>
      </w: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,</w:t>
      </w:r>
    </w:p>
    <w:p w14:paraId="48FC9674" w14:textId="017881D4" w:rsidR="0011537D" w:rsidRPr="009C0895" w:rsidRDefault="0011537D" w:rsidP="009410AC">
      <w:pPr>
        <w:pStyle w:val="m91763113346106596m7313138160496177183gmail-msoheader"/>
        <w:spacing w:before="0" w:beforeAutospacing="0" w:after="0" w:afterAutospacing="0" w:line="276" w:lineRule="auto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eastAsia="en-US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Secretario de Salud</w:t>
      </w:r>
    </w:p>
    <w:p w14:paraId="17F05FA3" w14:textId="77777777" w:rsidR="0011537D" w:rsidRPr="009C0895" w:rsidRDefault="0011537D" w:rsidP="002D683C">
      <w:pPr>
        <w:tabs>
          <w:tab w:val="left" w:pos="1935"/>
        </w:tabs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7B91AAF5" w14:textId="77777777" w:rsidR="0011537D" w:rsidRPr="009C0895" w:rsidRDefault="0011537D" w:rsidP="0011537D">
      <w:pPr>
        <w:tabs>
          <w:tab w:val="left" w:pos="1935"/>
        </w:tabs>
        <w:jc w:val="center"/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1E58626E" w14:textId="77777777" w:rsidR="0011537D" w:rsidRPr="009C0895" w:rsidRDefault="0011537D" w:rsidP="0011537D">
      <w:pPr>
        <w:tabs>
          <w:tab w:val="left" w:pos="1935"/>
        </w:tabs>
        <w:jc w:val="center"/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7A21AE3E" w14:textId="60A830A0" w:rsidR="0011537D" w:rsidRPr="009C0895" w:rsidRDefault="0011537D" w:rsidP="0011537D">
      <w:pPr>
        <w:tabs>
          <w:tab w:val="left" w:pos="1935"/>
        </w:tabs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val="es-MX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val="es-MX"/>
        </w:rPr>
        <w:t>NOMBRE Y FIRMA</w:t>
      </w:r>
    </w:p>
    <w:sectPr w:rsidR="0011537D" w:rsidRPr="009C0895" w:rsidSect="009C0895">
      <w:headerReference w:type="default" r:id="rId8"/>
      <w:headerReference w:type="first" r:id="rId9"/>
      <w:pgSz w:w="12240" w:h="15840"/>
      <w:pgMar w:top="1560" w:right="1134" w:bottom="567" w:left="1134" w:header="709" w:footer="9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34A32" w14:textId="77777777" w:rsidR="00F45F7E" w:rsidRDefault="00F45F7E" w:rsidP="00C90818">
      <w:r>
        <w:separator/>
      </w:r>
    </w:p>
  </w:endnote>
  <w:endnote w:type="continuationSeparator" w:id="0">
    <w:p w14:paraId="4F822930" w14:textId="77777777" w:rsidR="00F45F7E" w:rsidRDefault="00F45F7E" w:rsidP="00C9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CAA6D" w14:textId="77777777" w:rsidR="00F45F7E" w:rsidRDefault="00F45F7E" w:rsidP="00C90818">
      <w:r>
        <w:separator/>
      </w:r>
    </w:p>
  </w:footnote>
  <w:footnote w:type="continuationSeparator" w:id="0">
    <w:p w14:paraId="12F015A9" w14:textId="77777777" w:rsidR="00F45F7E" w:rsidRDefault="00F45F7E" w:rsidP="00C9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BEE2" w14:textId="77777777" w:rsidR="006B1F99" w:rsidRPr="006B1F99" w:rsidRDefault="006B1F99" w:rsidP="007009AE">
    <w:pPr>
      <w:jc w:val="right"/>
      <w:rPr>
        <w:rFonts w:ascii="Montserrat Regular" w:hAnsi="Montserrat Regular"/>
        <w:b/>
        <w:color w:val="7F7F7F" w:themeColor="text1" w:themeTint="80"/>
        <w:sz w:val="16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FBA8" w14:textId="77777777" w:rsidR="0011537D" w:rsidRDefault="0011537D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Geomanist" w:hAnsi="Geomanist"/>
        <w:b/>
        <w:sz w:val="20"/>
      </w:rPr>
    </w:pPr>
  </w:p>
  <w:p w14:paraId="422EE0C2" w14:textId="43355EDC" w:rsidR="00CE16E1" w:rsidRPr="0011537D" w:rsidRDefault="006A29AA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Geomanist" w:hAnsi="Geomanist"/>
        <w:b/>
        <w:sz w:val="20"/>
      </w:rPr>
    </w:pPr>
    <w:r w:rsidRPr="0011537D">
      <w:rPr>
        <w:rFonts w:ascii="Geomanist" w:hAnsi="Geomanist"/>
        <w:b/>
        <w:sz w:val="20"/>
      </w:rPr>
      <w:t>MEMBRETADO POR EL ÁREA SOLICITANTE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1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18"/>
    <w:rsid w:val="00002104"/>
    <w:rsid w:val="00022472"/>
    <w:rsid w:val="00064F50"/>
    <w:rsid w:val="000842ED"/>
    <w:rsid w:val="000A2842"/>
    <w:rsid w:val="000B5E35"/>
    <w:rsid w:val="000E2A46"/>
    <w:rsid w:val="000E3FAA"/>
    <w:rsid w:val="000E4EAF"/>
    <w:rsid w:val="000F764E"/>
    <w:rsid w:val="0011537D"/>
    <w:rsid w:val="00131BE3"/>
    <w:rsid w:val="0014168F"/>
    <w:rsid w:val="00147668"/>
    <w:rsid w:val="00160D36"/>
    <w:rsid w:val="00162450"/>
    <w:rsid w:val="00164089"/>
    <w:rsid w:val="00174D3E"/>
    <w:rsid w:val="0018046E"/>
    <w:rsid w:val="001A230E"/>
    <w:rsid w:val="001B11E2"/>
    <w:rsid w:val="001E0850"/>
    <w:rsid w:val="001F0E94"/>
    <w:rsid w:val="001F1129"/>
    <w:rsid w:val="001F1734"/>
    <w:rsid w:val="0020079F"/>
    <w:rsid w:val="0020292F"/>
    <w:rsid w:val="00202C7E"/>
    <w:rsid w:val="00214887"/>
    <w:rsid w:val="0024108A"/>
    <w:rsid w:val="00242210"/>
    <w:rsid w:val="002825A2"/>
    <w:rsid w:val="00282711"/>
    <w:rsid w:val="00295842"/>
    <w:rsid w:val="002A209C"/>
    <w:rsid w:val="002A6859"/>
    <w:rsid w:val="002D683C"/>
    <w:rsid w:val="002E79E3"/>
    <w:rsid w:val="002F4A3B"/>
    <w:rsid w:val="00310A01"/>
    <w:rsid w:val="00316D2E"/>
    <w:rsid w:val="00322D6D"/>
    <w:rsid w:val="00342990"/>
    <w:rsid w:val="00380545"/>
    <w:rsid w:val="003825E9"/>
    <w:rsid w:val="00386F7F"/>
    <w:rsid w:val="00390FFD"/>
    <w:rsid w:val="00396ECF"/>
    <w:rsid w:val="003A36ED"/>
    <w:rsid w:val="003F3163"/>
    <w:rsid w:val="003F3838"/>
    <w:rsid w:val="003F696D"/>
    <w:rsid w:val="003F6B55"/>
    <w:rsid w:val="00400098"/>
    <w:rsid w:val="00435EEE"/>
    <w:rsid w:val="00467E72"/>
    <w:rsid w:val="00476905"/>
    <w:rsid w:val="004879C6"/>
    <w:rsid w:val="004A04F9"/>
    <w:rsid w:val="005054E6"/>
    <w:rsid w:val="00523F46"/>
    <w:rsid w:val="005301B3"/>
    <w:rsid w:val="0054683E"/>
    <w:rsid w:val="00556111"/>
    <w:rsid w:val="00563D0F"/>
    <w:rsid w:val="005700F4"/>
    <w:rsid w:val="00583562"/>
    <w:rsid w:val="00590E6F"/>
    <w:rsid w:val="0059302D"/>
    <w:rsid w:val="005C4BDF"/>
    <w:rsid w:val="005D0455"/>
    <w:rsid w:val="005D1BBF"/>
    <w:rsid w:val="005D74A2"/>
    <w:rsid w:val="005E5A62"/>
    <w:rsid w:val="006039AC"/>
    <w:rsid w:val="00606EE3"/>
    <w:rsid w:val="00606FC9"/>
    <w:rsid w:val="0062538D"/>
    <w:rsid w:val="00646EE4"/>
    <w:rsid w:val="00647841"/>
    <w:rsid w:val="0065326F"/>
    <w:rsid w:val="0067345F"/>
    <w:rsid w:val="00675104"/>
    <w:rsid w:val="00677AD1"/>
    <w:rsid w:val="0068574E"/>
    <w:rsid w:val="006A0775"/>
    <w:rsid w:val="006A29AA"/>
    <w:rsid w:val="006B1F99"/>
    <w:rsid w:val="006B6866"/>
    <w:rsid w:val="006C28E6"/>
    <w:rsid w:val="006C4930"/>
    <w:rsid w:val="006D1BC9"/>
    <w:rsid w:val="006F4828"/>
    <w:rsid w:val="007009AE"/>
    <w:rsid w:val="00724FB4"/>
    <w:rsid w:val="007274C7"/>
    <w:rsid w:val="00732C80"/>
    <w:rsid w:val="007355EE"/>
    <w:rsid w:val="0075265A"/>
    <w:rsid w:val="007646B8"/>
    <w:rsid w:val="00765E4E"/>
    <w:rsid w:val="007B2FB5"/>
    <w:rsid w:val="007D1681"/>
    <w:rsid w:val="007D6D6B"/>
    <w:rsid w:val="007F3D34"/>
    <w:rsid w:val="007F666F"/>
    <w:rsid w:val="00844F54"/>
    <w:rsid w:val="00846543"/>
    <w:rsid w:val="00857655"/>
    <w:rsid w:val="00860922"/>
    <w:rsid w:val="00860C4D"/>
    <w:rsid w:val="0086328E"/>
    <w:rsid w:val="00865ED5"/>
    <w:rsid w:val="00871650"/>
    <w:rsid w:val="008A2EA2"/>
    <w:rsid w:val="008A749B"/>
    <w:rsid w:val="008C1FC8"/>
    <w:rsid w:val="008F3525"/>
    <w:rsid w:val="008F6B72"/>
    <w:rsid w:val="0090181E"/>
    <w:rsid w:val="00904451"/>
    <w:rsid w:val="00904941"/>
    <w:rsid w:val="00912714"/>
    <w:rsid w:val="009329C5"/>
    <w:rsid w:val="00936295"/>
    <w:rsid w:val="00936ED1"/>
    <w:rsid w:val="009410AC"/>
    <w:rsid w:val="00975345"/>
    <w:rsid w:val="009B25EF"/>
    <w:rsid w:val="009C0895"/>
    <w:rsid w:val="009E6330"/>
    <w:rsid w:val="009E7DF9"/>
    <w:rsid w:val="00A06EB1"/>
    <w:rsid w:val="00A17A21"/>
    <w:rsid w:val="00A35AED"/>
    <w:rsid w:val="00A903A4"/>
    <w:rsid w:val="00A921CA"/>
    <w:rsid w:val="00A9334E"/>
    <w:rsid w:val="00AA4050"/>
    <w:rsid w:val="00AB7274"/>
    <w:rsid w:val="00AD7DD7"/>
    <w:rsid w:val="00AE5C86"/>
    <w:rsid w:val="00B12BCC"/>
    <w:rsid w:val="00B13B6C"/>
    <w:rsid w:val="00B32E4B"/>
    <w:rsid w:val="00B44A9D"/>
    <w:rsid w:val="00BA0281"/>
    <w:rsid w:val="00BE3297"/>
    <w:rsid w:val="00C21E0F"/>
    <w:rsid w:val="00C310FB"/>
    <w:rsid w:val="00C46076"/>
    <w:rsid w:val="00C55654"/>
    <w:rsid w:val="00C807B4"/>
    <w:rsid w:val="00C90818"/>
    <w:rsid w:val="00CB0109"/>
    <w:rsid w:val="00CC0137"/>
    <w:rsid w:val="00CC20D6"/>
    <w:rsid w:val="00CD7A61"/>
    <w:rsid w:val="00CE16E1"/>
    <w:rsid w:val="00D03179"/>
    <w:rsid w:val="00D16C9A"/>
    <w:rsid w:val="00D726D2"/>
    <w:rsid w:val="00DA1457"/>
    <w:rsid w:val="00DB0645"/>
    <w:rsid w:val="00DB2DF2"/>
    <w:rsid w:val="00DE000C"/>
    <w:rsid w:val="00E0045C"/>
    <w:rsid w:val="00E03D83"/>
    <w:rsid w:val="00E3229A"/>
    <w:rsid w:val="00E40F5C"/>
    <w:rsid w:val="00E55215"/>
    <w:rsid w:val="00E62E31"/>
    <w:rsid w:val="00E7662F"/>
    <w:rsid w:val="00E86687"/>
    <w:rsid w:val="00EA1929"/>
    <w:rsid w:val="00EC2AC0"/>
    <w:rsid w:val="00EF0DCE"/>
    <w:rsid w:val="00F04E2D"/>
    <w:rsid w:val="00F162D5"/>
    <w:rsid w:val="00F16E9C"/>
    <w:rsid w:val="00F22ED8"/>
    <w:rsid w:val="00F30F0F"/>
    <w:rsid w:val="00F311FA"/>
    <w:rsid w:val="00F3507A"/>
    <w:rsid w:val="00F45F7E"/>
    <w:rsid w:val="00F57BF3"/>
    <w:rsid w:val="00F60454"/>
    <w:rsid w:val="00FC4E0F"/>
    <w:rsid w:val="00FE7E2A"/>
    <w:rsid w:val="00FF762D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19B2894C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81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0818"/>
  </w:style>
  <w:style w:type="paragraph" w:customStyle="1" w:styleId="m91763113346106596m7313138160496177183gmail-msoheader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rrafobsico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83E"/>
    <w:rPr>
      <w:rFonts w:ascii="Calibri" w:eastAsia="MS Mincho" w:hAnsi="Calibri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customStyle="1" w:styleId="Default">
    <w:name w:val="Default"/>
    <w:rsid w:val="00E766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0117-EB0A-4AE7-A0AC-88687D90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Antonio Zavala Martínez</dc:creator>
  <cp:keywords/>
  <dc:description/>
  <cp:lastModifiedBy>Maria Ines Moncayo Contreras</cp:lastModifiedBy>
  <cp:revision>6</cp:revision>
  <cp:lastPrinted>2020-07-07T15:37:00Z</cp:lastPrinted>
  <dcterms:created xsi:type="dcterms:W3CDTF">2025-05-15T20:47:00Z</dcterms:created>
  <dcterms:modified xsi:type="dcterms:W3CDTF">2025-06-04T20:00:00Z</dcterms:modified>
</cp:coreProperties>
</file>